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2000" w:after="0" w:line="960" w:lineRule="atLeast"/>
        <w:ind w:left="1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四川金裕智能机械有限公司文件</w:t>
      </w:r>
    </w:p>
    <w:p>
      <w:pPr>
        <w:wordWrap/>
        <w:autoSpaceDE w:val="0"/>
        <w:autoSpaceDN w:val="0"/>
        <w:spacing w:before="920" w:after="0" w:line="400" w:lineRule="atLeast"/>
        <w:ind w:left="1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  <w:u w:val="single"/>
        </w:rPr>
        <w:t xml:space="preserve">                     仪〔2023〕01号    签发人：金新吉    </w:t>
      </w:r>
    </w:p>
    <w:p>
      <w:pPr>
        <w:wordWrap/>
        <w:autoSpaceDE w:val="0"/>
        <w:autoSpaceDN w:val="0"/>
        <w:spacing w:before="640" w:after="0" w:line="520" w:lineRule="atLeast"/>
        <w:ind w:left="242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四川金裕智能机械有限公司</w:t>
      </w:r>
    </w:p>
    <w:p>
      <w:pPr>
        <w:wordWrap/>
        <w:autoSpaceDE w:val="0"/>
        <w:autoSpaceDN w:val="0"/>
        <w:spacing w:before="80" w:after="0" w:line="520" w:lineRule="atLeast"/>
        <w:ind w:left="242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关于成立安全生产领导小组的</w:t>
      </w:r>
    </w:p>
    <w:p>
      <w:pPr>
        <w:wordWrap/>
        <w:autoSpaceDE w:val="0"/>
        <w:autoSpaceDN w:val="0"/>
        <w:spacing w:before="60" w:after="0" w:line="520" w:lineRule="atLeast"/>
        <w:ind w:left="4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通   知</w:t>
      </w:r>
    </w:p>
    <w:p>
      <w:pPr>
        <w:wordWrap/>
        <w:autoSpaceDE w:val="0"/>
        <w:autoSpaceDN w:val="0"/>
        <w:spacing w:before="220" w:after="0" w:line="400" w:lineRule="atLeast"/>
        <w:ind w:left="1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公司各部门：</w:t>
      </w:r>
    </w:p>
    <w:p>
      <w:pPr>
        <w:wordWrap/>
        <w:autoSpaceDE w:val="0"/>
        <w:autoSpaceDN w:val="0"/>
        <w:spacing w:before="0" w:after="0" w:line="613" w:lineRule="atLeast"/>
        <w:ind w:left="660" w:right="1060" w:firstLine="64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为了切实保障员工生命安全，加强公司安全生产工作的组织领导，落实安全生产工作责任，强化安全生产监督管理，杜绝各类安全生产责任事故发生，确保各项工作有序开展，提高安全事故预防和应急处置能力，最大程度减少财产损失和人生伤害，经研究决定，成不安全生产领导小组。现将领导小组及其办事机构有关职责明确如下：</w:t>
      </w:r>
    </w:p>
    <w:p>
      <w:pPr>
        <w:wordWrap/>
        <w:autoSpaceDE w:val="0"/>
        <w:autoSpaceDN w:val="0"/>
        <w:spacing w:before="260" w:after="0" w:line="400" w:lineRule="atLeast"/>
        <w:ind w:left="1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一、领导小组</w:t>
      </w:r>
    </w:p>
    <w:p>
      <w:pPr>
        <w:wordWrap/>
        <w:autoSpaceDE w:val="0"/>
        <w:autoSpaceDN w:val="0"/>
        <w:spacing w:before="180" w:after="0" w:line="440" w:lineRule="atLeast"/>
        <w:ind w:left="1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组 长：金新吉</w:t>
      </w:r>
      <w:r>
        <w:rPr>
          <w:rFonts w:ascii="宋体" w:hAnsi="宋体" w:eastAsia="宋体" w:cs="宋体"/>
          <w:strike w:val="0"/>
          <w:sz w:val="24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职务：法定代表人、总经理</w:t>
      </w:r>
    </w:p>
    <w:p>
      <w:pPr>
        <w:wordWrap/>
        <w:autoSpaceDE w:val="0"/>
        <w:autoSpaceDN w:val="0"/>
        <w:spacing w:before="240" w:after="0" w:line="400" w:lineRule="atLeast"/>
        <w:ind w:left="4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 xml:space="preserve">身份证号码: 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332627196910181778</w:t>
      </w:r>
    </w:p>
    <w:p>
      <w:pPr>
        <w:wordWrap/>
        <w:autoSpaceDE w:val="0"/>
        <w:autoSpaceDN w:val="0"/>
        <w:spacing w:before="220" w:after="0" w:line="400" w:lineRule="atLeast"/>
        <w:ind w:left="4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 xml:space="preserve">电话: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15257671199</w:t>
      </w:r>
    </w:p>
    <w:p>
      <w:pPr>
        <w:wordWrap/>
        <w:autoSpaceDE w:val="0"/>
        <w:autoSpaceDN w:val="0"/>
        <w:spacing w:before="220" w:after="0" w:line="440" w:lineRule="atLeast"/>
        <w:ind w:left="13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副组长：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0"/>
          <w:lang w:val="en-US" w:eastAsia="zh-CN"/>
        </w:rPr>
        <w:t>刘燕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strike w:val="0"/>
          <w:sz w:val="6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职务：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0"/>
          <w:lang w:val="en-US" w:eastAsia="zh-CN"/>
        </w:rPr>
        <w:t>出纳</w:t>
      </w:r>
      <w:r>
        <w:br w:type="page"/>
      </w:r>
    </w:p>
    <w:p>
      <w:pPr>
        <w:wordWrap/>
        <w:autoSpaceDE w:val="0"/>
        <w:autoSpaceDN w:val="0"/>
        <w:spacing w:before="660" w:after="0" w:line="400" w:lineRule="atLeast"/>
        <w:ind w:left="4000" w:right="0"/>
        <w:jc w:val="both"/>
        <w:textAlignment w:val="auto"/>
        <w:rPr>
          <w:rStyle w:val="5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 xml:space="preserve">身份证号码: 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Style w:val="5"/>
          <w:b w:val="0"/>
          <w:bCs/>
        </w:rPr>
        <w:t xml:space="preserve"> </w:t>
      </w:r>
      <w:r>
        <w:rPr>
          <w:rStyle w:val="5"/>
          <w:rFonts w:hint="eastAsia"/>
          <w:b w:val="0"/>
          <w:bCs/>
          <w:lang w:val="en-US" w:eastAsia="zh-CN"/>
        </w:rPr>
        <w:t>511324198606280882</w:t>
      </w:r>
    </w:p>
    <w:p>
      <w:pPr>
        <w:wordWrap/>
        <w:autoSpaceDE w:val="0"/>
        <w:autoSpaceDN w:val="0"/>
        <w:spacing w:before="260" w:after="0" w:line="400" w:lineRule="atLeast"/>
        <w:ind w:left="4000" w:right="0"/>
        <w:jc w:val="both"/>
        <w:textAlignment w:val="auto"/>
        <w:rPr>
          <w:rFonts w:hint="default" w:eastAsia="宋体"/>
          <w:sz w:val="29"/>
          <w:lang w:val="en-US" w:eastAsia="zh-CN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 xml:space="preserve">电话: 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hint="eastAsia" w:ascii="宋体" w:hAnsi="宋体" w:eastAsia="宋体" w:cs="宋体"/>
          <w:strike w:val="0"/>
          <w:sz w:val="24"/>
          <w:lang w:val="en-US" w:eastAsia="zh-CN"/>
        </w:rPr>
        <w:t>18909071827</w:t>
      </w:r>
    </w:p>
    <w:p>
      <w:pPr>
        <w:wordWrap/>
        <w:autoSpaceDE w:val="0"/>
        <w:autoSpaceDN w:val="0"/>
        <w:spacing w:before="220" w:after="0" w:line="400" w:lineRule="atLeast"/>
        <w:ind w:left="122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副组长 ：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祝友强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职务：车间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副</w:t>
      </w: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主任、兼职安全员</w:t>
      </w:r>
    </w:p>
    <w:p>
      <w:pPr>
        <w:wordWrap/>
        <w:autoSpaceDE w:val="0"/>
        <w:autoSpaceDN w:val="0"/>
        <w:spacing w:before="260" w:after="0" w:line="400" w:lineRule="atLeast"/>
        <w:ind w:left="4000" w:right="0"/>
        <w:jc w:val="both"/>
        <w:textAlignment w:val="auto"/>
        <w:rPr>
          <w:rFonts w:hint="default" w:eastAsia="宋体"/>
          <w:sz w:val="29"/>
          <w:lang w:val="en-US" w:eastAsia="zh-CN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 xml:space="preserve">身份证号码: 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511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321198608253379</w:t>
      </w:r>
    </w:p>
    <w:p>
      <w:pPr>
        <w:wordWrap/>
        <w:autoSpaceDE w:val="0"/>
        <w:autoSpaceDN w:val="0"/>
        <w:spacing w:before="240" w:after="0" w:line="400" w:lineRule="atLeast"/>
        <w:ind w:left="4000" w:right="0"/>
        <w:jc w:val="both"/>
        <w:textAlignment w:val="auto"/>
        <w:rPr>
          <w:rFonts w:hint="default" w:eastAsia="宋体"/>
          <w:sz w:val="29"/>
          <w:lang w:val="en-US" w:eastAsia="zh-CN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 xml:space="preserve">电话: </w:t>
      </w:r>
      <w:r>
        <w:rPr>
          <w:rFonts w:ascii="宋体" w:hAnsi="宋体" w:eastAsia="宋体" w:cs="宋体"/>
          <w:strike w:val="0"/>
          <w:sz w:val="6"/>
        </w:rPr>
        <w:t xml:space="preserve">   </w:t>
      </w: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1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7713814639</w:t>
      </w:r>
    </w:p>
    <w:p>
      <w:pPr>
        <w:wordWrap/>
        <w:autoSpaceDE w:val="0"/>
        <w:autoSpaceDN w:val="0"/>
        <w:spacing w:before="620" w:after="0" w:line="640" w:lineRule="atLeast"/>
        <w:ind w:left="560" w:right="1060" w:firstLine="66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领导小组下设安全生产办公室，由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祝友强</w:t>
      </w: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同志(联系电话：1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7713814639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) 担任安全生产办公室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9"/>
          <w:lang w:val="en-US" w:eastAsia="zh-CN"/>
        </w:rPr>
        <w:t>副</w:t>
      </w:r>
      <w:bookmarkStart w:id="0" w:name="_GoBack"/>
      <w:bookmarkEnd w:id="0"/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主任，负责安全生产日常工作，督促各部门定期开展安全检查，提醒领导召开安全会议，组织安全相关活动，开展应急管理日常工作和上报资料，整理归档等。</w:t>
      </w:r>
    </w:p>
    <w:p>
      <w:pPr>
        <w:wordWrap/>
        <w:autoSpaceDE w:val="0"/>
        <w:autoSpaceDN w:val="0"/>
        <w:spacing w:before="200" w:after="0" w:line="400" w:lineRule="atLeast"/>
        <w:ind w:left="1220" w:right="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二、领导小组主要职责</w:t>
      </w:r>
    </w:p>
    <w:p>
      <w:pPr>
        <w:wordWrap/>
        <w:autoSpaceDE w:val="0"/>
        <w:autoSpaceDN w:val="0"/>
        <w:spacing w:before="0" w:after="0" w:line="620" w:lineRule="atLeast"/>
        <w:ind w:left="460" w:right="1160" w:firstLine="76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(一) 安全生产工作领导小组负责对公司的安全机构设置、人员配备进行审核； 负责对年度安全管理计划进行研究，明确安全管理指导方针、工作原则及相关的主体活动；</w:t>
      </w:r>
    </w:p>
    <w:p>
      <w:pPr>
        <w:wordWrap/>
        <w:autoSpaceDE w:val="0"/>
        <w:autoSpaceDN w:val="0"/>
        <w:spacing w:before="20" w:after="0" w:line="620" w:lineRule="atLeast"/>
        <w:ind w:left="440" w:right="1300" w:firstLine="78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(二) 根据制定的安全目标、定期组织例会，组织学习国家安全生产法规，分析阶段安全生产形势，针对安全管理实际提出相应对策，督促下属及相关部门贯彻落实；</w:t>
      </w:r>
    </w:p>
    <w:p>
      <w:pPr>
        <w:wordWrap/>
        <w:autoSpaceDE w:val="0"/>
        <w:autoSpaceDN w:val="0"/>
        <w:spacing w:before="0" w:after="0" w:line="630" w:lineRule="atLeast"/>
        <w:ind w:left="440" w:right="1420" w:firstLine="78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(三) 审议修订安全应急救援预案，确保“组织、人员、物资”三落实，并组织应急救援演练或专题演练；</w:t>
      </w:r>
    </w:p>
    <w:p>
      <w:pPr>
        <w:wordWrap/>
        <w:autoSpaceDE w:val="0"/>
        <w:autoSpaceDN w:val="0"/>
        <w:spacing w:before="20" w:after="0" w:line="600" w:lineRule="atLeast"/>
        <w:ind w:left="460" w:right="1260" w:firstLine="760"/>
        <w:jc w:val="both"/>
        <w:textAlignment w:val="auto"/>
        <w:rPr>
          <w:sz w:val="29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9"/>
        </w:rPr>
        <w:t>(四) 认真贯彻安全生产方针，安全生产工作领导小组成员应按各自得职责，层层分担，确保落实到位；</w:t>
      </w:r>
      <w:r>
        <w:br w:type="page"/>
      </w:r>
    </w:p>
    <w:p>
      <w:pPr>
        <w:wordWrap/>
        <w:autoSpaceDE w:val="0"/>
        <w:autoSpaceDN w:val="0"/>
        <w:spacing w:before="720" w:after="0" w:line="380" w:lineRule="atLeast"/>
        <w:ind w:left="396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 xml:space="preserve">身份证号码: </w:t>
      </w:r>
      <w:r>
        <w:rPr>
          <w:rFonts w:ascii="宋体" w:hAnsi="宋体" w:eastAsia="宋体" w:cs="宋体"/>
          <w:strike w:val="0"/>
          <w:sz w:val="24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331021198304021413</w:t>
      </w:r>
    </w:p>
    <w:p>
      <w:pPr>
        <w:wordWrap/>
        <w:autoSpaceDE w:val="0"/>
        <w:autoSpaceDN w:val="0"/>
        <w:spacing w:before="260" w:after="0" w:line="380" w:lineRule="atLeast"/>
        <w:ind w:left="396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 xml:space="preserve">电话: 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13221636600</w:t>
      </w:r>
    </w:p>
    <w:p>
      <w:pPr>
        <w:wordWrap/>
        <w:autoSpaceDE w:val="0"/>
        <w:autoSpaceDN w:val="0"/>
        <w:spacing w:before="240" w:after="0" w:line="400" w:lineRule="atLeast"/>
        <w:ind w:left="122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副组长 ：张忠良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strike w:val="0"/>
          <w:sz w:val="6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职务：车间主任、兼职安全员</w:t>
      </w:r>
    </w:p>
    <w:p>
      <w:pPr>
        <w:wordWrap/>
        <w:autoSpaceDE w:val="0"/>
        <w:autoSpaceDN w:val="0"/>
        <w:spacing w:before="260" w:after="0" w:line="400" w:lineRule="atLeast"/>
        <w:ind w:left="396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 xml:space="preserve">身份证号码: </w:t>
      </w:r>
      <w:r>
        <w:rPr>
          <w:rFonts w:ascii="宋体" w:hAnsi="宋体" w:eastAsia="宋体" w:cs="宋体"/>
          <w:strike w:val="0"/>
          <w:sz w:val="24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511021197712212939</w:t>
      </w:r>
    </w:p>
    <w:p>
      <w:pPr>
        <w:wordWrap/>
        <w:autoSpaceDE w:val="0"/>
        <w:autoSpaceDN w:val="0"/>
        <w:spacing w:before="220" w:after="0" w:line="400" w:lineRule="atLeast"/>
        <w:ind w:left="396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 xml:space="preserve">电话: 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strike w:val="0"/>
          <w:sz w:val="6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19982949921</w:t>
      </w:r>
    </w:p>
    <w:p>
      <w:pPr>
        <w:wordWrap/>
        <w:autoSpaceDE w:val="0"/>
        <w:autoSpaceDN w:val="0"/>
        <w:spacing w:before="640" w:after="0" w:line="636" w:lineRule="atLeast"/>
        <w:ind w:left="580" w:right="1080" w:firstLine="64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领导小组下设安全生产办公室，由张忠良同志(联系电话：19982949921</w:t>
      </w:r>
      <w:r>
        <w:rPr>
          <w:rFonts w:ascii="宋体" w:hAnsi="宋体" w:eastAsia="宋体" w:cs="宋体"/>
          <w:strike w:val="0"/>
          <w:sz w:val="24"/>
        </w:rPr>
        <w:t xml:space="preserve">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) 担任安全生产办公室主任，负责安全生产日常工作，督促各部门定期开展安全检查，提醒领导召开安全会议，组织安全相关活动，开展应急管理日常工作和上报资料，整理归档等。</w:t>
      </w:r>
    </w:p>
    <w:p>
      <w:pPr>
        <w:wordWrap/>
        <w:autoSpaceDE w:val="0"/>
        <w:autoSpaceDN w:val="0"/>
        <w:spacing w:before="240" w:after="0" w:line="380" w:lineRule="atLeast"/>
        <w:ind w:left="1220" w:right="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二、领导小组主要职责</w:t>
      </w:r>
    </w:p>
    <w:p>
      <w:pPr>
        <w:wordWrap/>
        <w:autoSpaceDE w:val="0"/>
        <w:autoSpaceDN w:val="0"/>
        <w:spacing w:before="20" w:after="0" w:line="627" w:lineRule="atLeast"/>
        <w:ind w:left="460" w:right="1160" w:firstLine="76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(一) 安全生产工作领导小组负责对公司的安全机构设置、人员配备进行审核； 负责对年度安全管理计划进行研究，明确安全管理指导方针、工作原则及相关的主体活动；</w:t>
      </w:r>
    </w:p>
    <w:p>
      <w:pPr>
        <w:wordWrap/>
        <w:autoSpaceDE w:val="0"/>
        <w:autoSpaceDN w:val="0"/>
        <w:spacing w:before="0" w:after="0" w:line="620" w:lineRule="atLeast"/>
        <w:ind w:left="460" w:right="1320" w:firstLine="76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(二) 根据制定的安全目标、定期组织例会，组织学习国家安全生产法规，分析阶段安全生产形势，针对安全管理实际提出相应对策，督促下属及相关部门贯彻落实；</w:t>
      </w:r>
    </w:p>
    <w:p>
      <w:pPr>
        <w:wordWrap/>
        <w:autoSpaceDE w:val="0"/>
        <w:autoSpaceDN w:val="0"/>
        <w:spacing w:before="0" w:after="0" w:line="620" w:lineRule="atLeast"/>
        <w:ind w:left="460" w:right="1500" w:firstLine="76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(三) 审议修订安全应急救援预案，确保“组织、人员、物资”三落实，并组织应急救援演练或专题演练；</w:t>
      </w:r>
    </w:p>
    <w:p>
      <w:pPr>
        <w:wordWrap/>
        <w:autoSpaceDE w:val="0"/>
        <w:autoSpaceDN w:val="0"/>
        <w:spacing w:before="0" w:after="0" w:line="620" w:lineRule="atLeast"/>
        <w:ind w:left="480" w:right="1340" w:firstLine="740"/>
        <w:jc w:val="both"/>
        <w:textAlignment w:val="auto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(四) 认真贯彻安全生产方针，安全生产工作领导小组成员应按各自得职责，层层分担，确保落实到位；</w:t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Yzg2MmY1MzQ0OTQ2N2ZiZTE5YzVmODVjZmI0NDUyZTAifQ=="/>
  </w:docVars>
  <w:rsids>
    <w:rsidRoot w:val="00000000"/>
    <w:rsid w:val="5FB34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2024-03-28T02:28:00Z</dcterms:created>
  <dc:creator>Apache POI</dc:creator>
  <cp:lastModifiedBy>路过你的时光</cp:lastModifiedBy>
  <cp:lastPrinted>2024-03-28T02:48:34Z</cp:lastPrinted>
  <dcterms:modified xsi:type="dcterms:W3CDTF">2024-03-28T02:48:49Z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1B6B8A4265E449F8BA8EA7AAA4BF01C2_12</vt:lpwstr>
  </property>
</Properties>
</file>