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4540"/>
      <w:bookmarkStart w:id="1" w:name="_Toc346894513"/>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防汛抗洪应急预案演练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20230413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13</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防汛抗洪应急预案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站房后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近期雨水增多，夏汛风险增大，为增强员工应急处置能力，减少和降低不良的社会影响，特开展此次防汛抗洪应急预案演练。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1.郑卫民暴雨中巡查时发现西河水漫灌，</w:t>
            </w:r>
            <w:bookmarkStart w:id="2" w:name="_GoBack"/>
            <w:bookmarkEnd w:id="2"/>
            <w:r>
              <w:rPr>
                <w:rFonts w:hint="eastAsia" w:ascii="仿宋_GB2312" w:hAnsi="宋体" w:eastAsia="仿宋_GB2312"/>
                <w:bCs/>
                <w:color w:val="000000"/>
                <w:sz w:val="24"/>
                <w:lang w:val="en-US" w:eastAsia="zh-CN"/>
              </w:rPr>
              <w:t>围墙出现裂缝，有垮塌迹象当即高声示警。2.王刚立即取用消防铲站在安全位置将碎石敲落。3.朱利全立即赶至现场，取用消防铲，配合王刚进行抢险。4.李林霜拉起警戒线，疏散无关人员和车辆。5.苟丽媛立即向上级汇报接着投入抢险。6.郑卫民对垮塌现场进行巡查，确认无安全隐患后宣布恢复营业。7.演练结束，郑卫民进行点评。</w:t>
            </w:r>
          </w:p>
          <w:p>
            <w:pPr>
              <w:spacing w:line="240" w:lineRule="atLeast"/>
              <w:rPr>
                <w:rFonts w:hint="eastAsia" w:ascii="仿宋_GB2312" w:hAnsi="宋体" w:eastAsia="仿宋_GB2312"/>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夏汛时防汛抗洪的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夏汛</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581E"/>
    <w:rsid w:val="093E2408"/>
    <w:rsid w:val="0A61235B"/>
    <w:rsid w:val="0B353A58"/>
    <w:rsid w:val="124612D9"/>
    <w:rsid w:val="13766F87"/>
    <w:rsid w:val="15A32F5A"/>
    <w:rsid w:val="16666F3E"/>
    <w:rsid w:val="187810C6"/>
    <w:rsid w:val="1AF64D6F"/>
    <w:rsid w:val="1C886674"/>
    <w:rsid w:val="1ECD414E"/>
    <w:rsid w:val="1F300EB9"/>
    <w:rsid w:val="22603488"/>
    <w:rsid w:val="231D2700"/>
    <w:rsid w:val="27DB77C8"/>
    <w:rsid w:val="28E04033"/>
    <w:rsid w:val="2BA610A0"/>
    <w:rsid w:val="2DA24125"/>
    <w:rsid w:val="2DDE4928"/>
    <w:rsid w:val="2EBC06F8"/>
    <w:rsid w:val="2F393868"/>
    <w:rsid w:val="2FBE5439"/>
    <w:rsid w:val="30646DE7"/>
    <w:rsid w:val="36D70E75"/>
    <w:rsid w:val="3EE9269A"/>
    <w:rsid w:val="3F712A02"/>
    <w:rsid w:val="414C7DA5"/>
    <w:rsid w:val="42DF770A"/>
    <w:rsid w:val="473461A1"/>
    <w:rsid w:val="4855711C"/>
    <w:rsid w:val="4882525A"/>
    <w:rsid w:val="4C154CBB"/>
    <w:rsid w:val="4F4C0BBB"/>
    <w:rsid w:val="4F6B50A6"/>
    <w:rsid w:val="504C1172"/>
    <w:rsid w:val="55924DD7"/>
    <w:rsid w:val="57501643"/>
    <w:rsid w:val="5A285B32"/>
    <w:rsid w:val="5A515A21"/>
    <w:rsid w:val="5D5B459E"/>
    <w:rsid w:val="5D837A56"/>
    <w:rsid w:val="5F112A2C"/>
    <w:rsid w:val="5F9D3F21"/>
    <w:rsid w:val="5FCB7EAF"/>
    <w:rsid w:val="620B6E85"/>
    <w:rsid w:val="64456458"/>
    <w:rsid w:val="69155264"/>
    <w:rsid w:val="73641278"/>
    <w:rsid w:val="7412543A"/>
    <w:rsid w:val="75AC07E1"/>
    <w:rsid w:val="76D97C9B"/>
    <w:rsid w:val="7AE73F9C"/>
    <w:rsid w:val="7B3C5B68"/>
    <w:rsid w:val="7B487C25"/>
    <w:rsid w:val="7B93017A"/>
    <w:rsid w:val="7D8258E8"/>
    <w:rsid w:val="7E2A34E1"/>
    <w:rsid w:val="7E8D7884"/>
    <w:rsid w:val="7EAF5877"/>
    <w:rsid w:val="7FCC36C5"/>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2022-07-25T23:43:00Z</cp:lastPrinted>
  <dcterms:modified xsi:type="dcterms:W3CDTF">2023-04-13T07:41:18Z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